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期中检测卷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一、认真读题，专心填写。(3、5题每题2分，其余每空1分，共27分)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的分数单位是(　　)，它含有(　　)个这样的分数单位，再增加(　　)个这样的分数单位是最小的合数。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2．两个质数的和是20，积是91，这两个质数分别是(　　)和(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3．在括号里填上合适的单位。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一盒牛奶大约有250(　　　)。　　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一个微波炉的体积大约是46(　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一块香皂的体积约是40(　　　)。 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教室里面的空间约是180(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4．把一根2 m长的绳子平均截成6段，每段占全长的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　　,　　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，每段长(　　)m。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　）,32)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\f(30,（　　）)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＝(　　)÷72＝25÷(　　)＝(　　)(填小数)。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6．做一个长8 dm、宽4 dm、高2.8 dm的无盖鱼缸，用角钢做它的框架，至少需要(　　)dm角钢，至少需要玻璃(　　)dm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，最多可盛水(　　)L。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2" name="图片 22" descr="C:\Users\Administrator\Desktop\赵允\测试卷\5R典中点\5R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赵允\测试卷\5R典中点\5R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1" name="图片 21" descr="C:\Users\Administrator\Desktop\赵允\测试卷\5R典中点\5R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赵允\测试卷\5R典中点\5R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0" name="图片 20" descr="C:\Users\Administrator\Desktop\赵允\测试卷\5R典中点\5R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赵允\测试卷\5R典中点\5R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是一个三位数，它同时是</w:t>
      </w:r>
      <w:r>
        <w:rPr>
          <w:sz w:val="28"/>
          <w:szCs w:val="28"/>
        </w:rPr>
        <w:t>2、3、5的倍数，这个三位数最大是(　　)，最小是(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8．一个四位数520</w:t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9" name="图片 19" descr="C:\Users\Administrator\Desktop\赵允\测试卷\5R典中点\5R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赵允\测试卷\5R典中点\5R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是3的倍数，</w:t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8" name="图片 18" descr="C:\Users\Administrator\Desktop\赵允\测试卷\5R典中点\5R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赵允\测试卷\5R典中点\5R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里可以填(　　　)；若这个数是2的倍数，</w:t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7" name="图片 17" descr="C:\Users\Administrator\Desktop\赵允\测试卷\5R典中点\5R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赵允\测试卷\5R典中点\5R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里可以填(　　　　　　　)；若这个数是5的倍数，</w:t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6" name="图片 16" descr="C:\Users\Administrator\Desktop\赵允\测试卷\5R典中点\5R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赵允\测试卷\5R典中点\5R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里可以填(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9．焊接一个正方体框架共用去铁丝60 cm，</w:t>
      </w:r>
      <w:r>
        <w:rPr>
          <w:rFonts w:hint="eastAsia"/>
          <w:sz w:val="28"/>
          <w:szCs w:val="28"/>
        </w:rPr>
        <w:t>这个正方体的棱长是(　　)</w:t>
      </w:r>
      <w:r>
        <w:rPr>
          <w:sz w:val="28"/>
          <w:szCs w:val="28"/>
        </w:rPr>
        <w:t>cm，它的表面积是(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。焊接一个长10 cm、宽8 cm、高5 cm的长方体框架，至少需要铁丝(　　　)cm。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10．把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，3，3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，3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按从小到大的顺序排列起来是(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11．在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</w:instrText>
      </w:r>
      <w:r>
        <w:rPr>
          <w:i/>
          <w:sz w:val="28"/>
          <w:szCs w:val="28"/>
        </w:rPr>
        <w:instrText xml:space="preserve">a,</w:instrText>
      </w:r>
      <w:r>
        <w:rPr>
          <w:sz w:val="28"/>
          <w:szCs w:val="28"/>
        </w:rPr>
        <w:instrText xml:space="preserve">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中，当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＝(</w:t>
      </w:r>
      <w:r>
        <w:rPr>
          <w:rFonts w:hint="eastAsia"/>
          <w:sz w:val="28"/>
          <w:szCs w:val="28"/>
        </w:rPr>
        <w:t>　　)时，这个分数的值是</w:t>
      </w:r>
      <w:r>
        <w:rPr>
          <w:sz w:val="28"/>
          <w:szCs w:val="28"/>
        </w:rPr>
        <w:t>0；当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＝(　　)时，这个分数是最小的假分数。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12．一个立体图形，从正面看到的形状是</w:t>
      </w:r>
      <w:r>
        <w:rPr>
          <w:sz w:val="28"/>
          <w:szCs w:val="28"/>
        </w:rPr>
        <w:drawing>
          <wp:inline distT="0" distB="0" distL="0" distR="0">
            <wp:extent cx="577215" cy="388620"/>
            <wp:effectExtent l="0" t="0" r="0" b="0"/>
            <wp:docPr id="15" name="图片 15" descr="C:\Users\Administrator\Desktop\赵允\测试卷\5R典中点\5Rword\J1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赵允\测试卷\5R典中点\5Rword\J11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042" cy="38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，从左面看到的形状是</w:t>
      </w:r>
      <w:r>
        <w:rPr>
          <w:sz w:val="28"/>
          <w:szCs w:val="28"/>
        </w:rPr>
        <w:drawing>
          <wp:inline distT="0" distB="0" distL="0" distR="0">
            <wp:extent cx="437515" cy="437515"/>
            <wp:effectExtent l="0" t="0" r="635" b="635"/>
            <wp:docPr id="14" name="图片 14" descr="C:\Users\Administrator\Desktop\赵允\测试卷\5R典中点\5Rword\J1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赵允\测试卷\5R典中点\5Rword\J11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1" cy="4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，搭这个立体图形至少要(　　)个小正方体，最多要(　　)个小正方体。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巧思妙</w:t>
      </w:r>
      <w:r>
        <w:rPr>
          <w:rFonts w:hint="eastAsia"/>
          <w:sz w:val="28"/>
          <w:szCs w:val="28"/>
        </w:rPr>
        <w:t>断，判断对错。</w:t>
      </w:r>
      <w:r>
        <w:rPr>
          <w:sz w:val="28"/>
          <w:szCs w:val="28"/>
        </w:rPr>
        <w:t>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1．面积单位一般比体积单位小。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2．一个数是3的倍数又是偶数，它一定是6的倍数。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3．两个数的最小公倍数一定是它们的最大公因数的倍数。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÷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＝3，那么3一定是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的因数。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5．两个奇数的积一定是奇数，两个偶数的积一定是偶数。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反复比较，择优录取。(每题1分，共5分)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1．如图是由8个小正方体搭成的几何体从上面看到的图形，小正方形中的数字表示该位置上的小正方体的个数，则这个几何体从左面看到的是(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793490" cy="76581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63"/>
                    <a:stretch>
                      <a:fillRect/>
                    </a:stretch>
                  </pic:blipFill>
                  <pic:spPr>
                    <a:xfrm>
                      <a:off x="0" y="0"/>
                      <a:ext cx="3791833" cy="76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1985" w:firstLineChars="709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49475" cy="759460"/>
            <wp:effectExtent l="0" t="0" r="3175" b="2540"/>
            <wp:docPr id="11" name="图片 11" descr="C:\Users\Administrator\Desktop\赵允\测试卷\5R典中点\5Rword\SX9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赵允\测试卷\5R典中点\5Rword\SX96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00"/>
                    <a:stretch>
                      <a:fillRect/>
                    </a:stretch>
                  </pic:blipFill>
                  <pic:spPr>
                    <a:xfrm>
                      <a:off x="0" y="0"/>
                      <a:ext cx="2150710" cy="76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104140</wp:posOffset>
            </wp:positionV>
            <wp:extent cx="2120900" cy="359410"/>
            <wp:effectExtent l="0" t="0" r="0" b="2540"/>
            <wp:wrapNone/>
            <wp:docPr id="10" name="图片 10" descr="C:\Users\Administrator\Desktop\赵允\测试卷\5R典中点\5Rword\96a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赵允\测试卷\5R典中点\5Rword\96a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如左图，一根长2 m的长方体木料沿虚线锯成两段后，表面积增加100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，它的体积是(　　)。 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A．200 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　B．10000 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　　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C．2 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　D．1 m</w:t>
      </w:r>
      <w:r>
        <w:rPr>
          <w:sz w:val="28"/>
          <w:szCs w:val="28"/>
          <w:vertAlign w:val="superscript"/>
        </w:rPr>
        <w:t>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3．下面各数中，不能化成有限小数的是(</w:t>
      </w:r>
      <w:r>
        <w:rPr>
          <w:rFonts w:hint="eastAsia"/>
          <w:sz w:val="28"/>
          <w:szCs w:val="28"/>
        </w:rPr>
        <w:t>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\f(7,28)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B.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\f(47,40)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4．将右面这张纸折成一个正方体，那么“做”对面的汉字是(　　)。</w:t>
      </w:r>
    </w:p>
    <w:p>
      <w:pPr>
        <w:spacing w:line="360" w:lineRule="auto"/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94615</wp:posOffset>
            </wp:positionV>
            <wp:extent cx="1348105" cy="1021715"/>
            <wp:effectExtent l="0" t="0" r="5080" b="7620"/>
            <wp:wrapNone/>
            <wp:docPr id="9" name="图片 9" descr="C:\Users\Administrator\Desktop\赵允\测试卷\5R典中点\5Rword\J1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赵允\测试卷\5R典中点\5Rword\J120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898" cy="102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A．想 </w:t>
      </w:r>
    </w:p>
    <w:p>
      <w:pPr>
        <w:spacing w:line="360" w:lineRule="auto"/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 xml:space="preserve">B．儿  </w:t>
      </w:r>
    </w:p>
    <w:p>
      <w:pPr>
        <w:spacing w:line="360" w:lineRule="auto"/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 xml:space="preserve">C．童  </w:t>
      </w:r>
    </w:p>
    <w:p>
      <w:pPr>
        <w:spacing w:line="360" w:lineRule="auto"/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>D．有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5．一个长10 cm、宽8 cm、高4 cm的长方体木块，能</w:t>
      </w:r>
      <w:r>
        <w:rPr>
          <w:rFonts w:hint="eastAsia"/>
          <w:sz w:val="28"/>
          <w:szCs w:val="28"/>
        </w:rPr>
        <w:t>切成(　　)个棱长是</w:t>
      </w:r>
      <w:r>
        <w:rPr>
          <w:sz w:val="28"/>
          <w:szCs w:val="28"/>
        </w:rPr>
        <w:t>2 cm的小正方体木块。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A．320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B．160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C．80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D．40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注意审题，细心计算。(2题6分，3题7分，其余每题8分，共29分)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1．计算下面图形的表面积和体积。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246630" cy="608965"/>
            <wp:effectExtent l="0" t="0" r="1270" b="635"/>
            <wp:docPr id="7" name="图片 7" descr="C:\Users\Administrator\Desktop\赵允\测试卷\5R典中点\5Rword\J1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赵允\测试卷\5R典中点\5Rword\J12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089" cy="6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横截面是周长为20 cm的正方形，长6 dm。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(单位：cm)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61440" cy="1395730"/>
            <wp:effectExtent l="0" t="0" r="0" b="0"/>
            <wp:docPr id="6" name="图片 6" descr="C:\Users\Administrator\Desktop\赵允\测试卷\5R典中点\5Rword\J1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赵允\测试卷\5R典中点\5Rword\J12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1919" cy="139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2．求下面每组数的最大公因数和最小公倍数。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24和16　　　　　　　32和64　　　　　　　　35和28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3．把下面各数约分，是假分数的要化成带分数或整数。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\f(21,28)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　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\f(135,45)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\f(57,38)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\f(39,15)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4．先通分，再比较每组中两个分数的大小。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\f(13,25)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\f(5,24)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动手实践，操作应用。(6分)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分别画出下图从正面、左面、上面看到的图形。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570220" cy="1079500"/>
            <wp:effectExtent l="0" t="0" r="0" b="6350"/>
            <wp:docPr id="4" name="图片 4" descr="C:\Users\Administrator\Desktop\赵允\测试卷\5R典中点\5Rword\J1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赵允\测试卷\5R典中点\5Rword\J123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7283" cy="108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走进生活，解决问题。(每题4分，共28分)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1．一种长方体茶叶盒，底面是边长为0.8 dm的正方形，高1.5 dm。现在要在四周贴上与长方体等高的商标纸，至少需要多少平方分米的商标纸？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2．两位师傅做同样的零件。王师傅8分钟做了3个，李师傅12分钟做了5个。他俩平均做一个零件各用多长时间？谁做得快一些？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969645</wp:posOffset>
            </wp:positionV>
            <wp:extent cx="1371600" cy="10763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44" cy="107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3．一个长方体的玻璃缸，从里面量长3 dm，宽2 dm，高4 dm，向缸里倒入18 L的水</w:t>
      </w:r>
      <w:r>
        <w:rPr>
          <w:rFonts w:hint="eastAsia"/>
          <w:sz w:val="28"/>
          <w:szCs w:val="28"/>
        </w:rPr>
        <w:t>，再把一块石头放入水中，缸里的水溢出</w:t>
      </w:r>
      <w:r>
        <w:rPr>
          <w:sz w:val="28"/>
          <w:szCs w:val="28"/>
        </w:rPr>
        <w:t>0.8 L。这块石头的体积是多少？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4．学校要粉刷教室。已知教室的长是8 m，宽是6 m，高是3 m，扣除门窗和黑板的面积是20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。如果每平方米需要花12元的涂料费，粉刷这个教室需要花费多少元？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5．有若干块长方形模板，长24 cm，宽18 cm，用这些长方形模板拼成一个正方形，正方形的边长至</w:t>
      </w:r>
      <w:r>
        <w:rPr>
          <w:rFonts w:hint="eastAsia"/>
          <w:sz w:val="28"/>
          <w:szCs w:val="28"/>
        </w:rPr>
        <w:t>少是多少厘米？至少要用多少块长方形模板？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6．有3条丝带，分别长32 m、24 m、16 m，把它们截成同样长的小段，每段最长是多少米？一共可以截成几段？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7．打印同样一份稿件，甲打字员用了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小时，乙打字员用了0.65小时，哪位打字员的速度快些？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一、1.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11　25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7　13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mL　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　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　m</w:t>
      </w:r>
      <w:r>
        <w:rPr>
          <w:sz w:val="28"/>
          <w:szCs w:val="28"/>
          <w:vertAlign w:val="superscript"/>
        </w:rPr>
        <w:t>3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5．20　48　45　40　0.625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6．59.2　99.2　89.6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7．990　120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8．2、5、8　0、2、4、6、8　0、5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5　150　92　 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10．3＜3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＜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＜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＜3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11．0　5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12.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4　7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二、1.×　2.√　3.√　4.×　5.√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三、1.D　2.B　3.B　4.B　5.D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四、1.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表面积：20÷4＝5(cm)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6 dm＝60 cm</w:t>
      </w:r>
    </w:p>
    <w:p>
      <w:pPr>
        <w:ind w:left="424" w:leftChars="202" w:firstLine="1982" w:firstLineChars="708"/>
        <w:rPr>
          <w:sz w:val="28"/>
          <w:szCs w:val="28"/>
        </w:rPr>
      </w:pPr>
      <w:r>
        <w:rPr>
          <w:sz w:val="28"/>
          <w:szCs w:val="28"/>
        </w:rPr>
        <w:t>(5×60＋5×60＋5×5)×2＝1250(cm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 w:firstLine="848" w:firstLineChars="303"/>
        <w:rPr>
          <w:sz w:val="28"/>
          <w:szCs w:val="28"/>
        </w:rPr>
      </w:pPr>
      <w:r>
        <w:rPr>
          <w:sz w:val="28"/>
          <w:szCs w:val="28"/>
        </w:rPr>
        <w:t>体积：5×60×5＝1500(cm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表面积：(8×4＋8×5＋4×5)×2＋3×3×4＝220(cm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 w:firstLine="852"/>
        <w:rPr>
          <w:sz w:val="28"/>
          <w:szCs w:val="28"/>
        </w:rPr>
      </w:pPr>
      <w:r>
        <w:rPr>
          <w:sz w:val="28"/>
          <w:szCs w:val="28"/>
        </w:rPr>
        <w:t>体积：8×4×5＋3×3×3＝187(cm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2．24和16的最大公因数是8，最小公倍数是48。32和64的最大公因数是32，最小公倍数是64。35和28的最大公因数是7，最小公倍数是140。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\f(21,28)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\f(135,45)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＝3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\f(57,38)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\f(39,15)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\f(20,24)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\f(21,24)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＜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\f(20,25)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\f(13,25)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\f(13,25)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＞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\f(13,25)</w:instrText>
      </w:r>
      <w:r>
        <w:rPr>
          <w:sz w:val="28"/>
          <w:szCs w:val="28"/>
        </w:rPr>
        <w:fldChar w:fldCharType="end"/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\f(56,120)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\f(25,120)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＞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\f(5,24)</w:instrText>
      </w:r>
      <w:r>
        <w:rPr>
          <w:sz w:val="28"/>
          <w:szCs w:val="28"/>
        </w:rPr>
        <w:fldChar w:fldCharType="end"/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\f(15,40)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\f(16,40)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＜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五、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552825" cy="1011555"/>
            <wp:effectExtent l="0" t="0" r="0" b="0"/>
            <wp:docPr id="25" name="图片 25" descr="C:\Users\Administrator\Desktop\赵允\测试卷\5R典中点\5Rword\J1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赵允\测试卷\5R典中点\5Rword\J160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7390" cy="101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六、1.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0.8×1.5×4＝4.8(dm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2．8÷3＝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(分钟)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12÷5＝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(分钟)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＞2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，李师傅做得快一些。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3．3×2×4－18＋0.8＝6.8(L)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>68(dm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4．8×6＋(8×3＋6×3)×2－20＝112(m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112×12＝1344(元)</w:t>
      </w:r>
    </w:p>
    <w:p>
      <w:pPr>
        <w:ind w:left="424" w:leftChars="1" w:hanging="422" w:hangingChars="151"/>
        <w:rPr>
          <w:sz w:val="28"/>
          <w:szCs w:val="28"/>
        </w:rPr>
      </w:pPr>
    </w:p>
    <w:p>
      <w:pPr>
        <w:ind w:left="424" w:leftChars="1" w:hanging="422" w:hangingChars="151"/>
        <w:rPr>
          <w:sz w:val="28"/>
          <w:szCs w:val="28"/>
        </w:rPr>
      </w:pP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5．18和24的最小公倍数是72，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正方形的边长至少是72 cm。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至少要用：(72÷24)×(72÷18)＝12(块)长方形模板。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6．32、24和16的最大公因数是8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每段最长是8 m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一共可以截成：32÷8＋24÷8＋16÷8＝9(段)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≈0.67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0.67＞0.65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答：乙打字员的速度快些。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2CA0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3277D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8B24D5"/>
    <w:rsid w:val="00950598"/>
    <w:rsid w:val="009926C9"/>
    <w:rsid w:val="009B2483"/>
    <w:rsid w:val="009C6545"/>
    <w:rsid w:val="009E2459"/>
    <w:rsid w:val="00A71CF0"/>
    <w:rsid w:val="00A84DFD"/>
    <w:rsid w:val="00A85BAC"/>
    <w:rsid w:val="00AB1BDE"/>
    <w:rsid w:val="00AB660A"/>
    <w:rsid w:val="00B9755E"/>
    <w:rsid w:val="00BA345D"/>
    <w:rsid w:val="00BB2891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1E5A0723"/>
    <w:rsid w:val="40B25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A215-60DE-4001-8425-A6EF0ED80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2137</Words>
  <Characters>2605</Characters>
  <Lines>28</Lines>
  <Paragraphs>7</Paragraphs>
  <TotalTime>0</TotalTime>
  <ScaleCrop>false</ScaleCrop>
  <LinksUpToDate>false</LinksUpToDate>
  <CharactersWithSpaces>3062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2022-11-23T03:22:06Z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828BC5FDB23B45978631E0DB8B0CAA99</vt:lpwstr>
  </property>
</Properties>
</file>